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DF" w:rsidRDefault="003F79DF" w:rsidP="00CD1265">
      <w:pPr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3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F79DF" w:rsidRPr="003F79DF" w:rsidRDefault="003F79DF" w:rsidP="00CD1265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9DF" w:rsidRPr="003F79DF" w:rsidRDefault="003F79DF" w:rsidP="00CD1265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F79DF" w:rsidRDefault="003F79DF" w:rsidP="00CD1265">
      <w:pPr>
        <w:pStyle w:val="1"/>
        <w:spacing w:line="360" w:lineRule="auto"/>
        <w:ind w:right="-425"/>
        <w:rPr>
          <w:b w:val="0"/>
          <w:sz w:val="28"/>
          <w:szCs w:val="28"/>
        </w:rPr>
      </w:pPr>
      <w:r w:rsidRPr="003F79DF">
        <w:rPr>
          <w:b w:val="0"/>
          <w:sz w:val="28"/>
          <w:szCs w:val="28"/>
        </w:rPr>
        <w:t>ПОСТАНОВЛЕНИЕ</w:t>
      </w:r>
    </w:p>
    <w:p w:rsidR="003F79DF" w:rsidRPr="003F79DF" w:rsidRDefault="003F79DF" w:rsidP="00CD1265">
      <w:pPr>
        <w:spacing w:line="360" w:lineRule="auto"/>
        <w:rPr>
          <w:lang w:eastAsia="ru-RU"/>
        </w:rPr>
      </w:pPr>
    </w:p>
    <w:p w:rsidR="003F79DF" w:rsidRPr="003F79DF" w:rsidRDefault="00847F3C" w:rsidP="00CD1265">
      <w:pPr>
        <w:tabs>
          <w:tab w:val="left" w:pos="3480"/>
        </w:tabs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9DF" w:rsidRPr="003F79DF">
        <w:rPr>
          <w:rFonts w:ascii="Times New Roman" w:hAnsi="Times New Roman" w:cs="Times New Roman"/>
          <w:sz w:val="28"/>
          <w:szCs w:val="28"/>
        </w:rPr>
        <w:t>________202</w:t>
      </w:r>
      <w:r w:rsidR="00605E34">
        <w:rPr>
          <w:rFonts w:ascii="Times New Roman" w:hAnsi="Times New Roman" w:cs="Times New Roman"/>
          <w:sz w:val="28"/>
          <w:szCs w:val="28"/>
        </w:rPr>
        <w:t>4</w:t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  <w:t xml:space="preserve">г. Черкесск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№___</w:t>
      </w:r>
    </w:p>
    <w:p w:rsidR="000E17AA" w:rsidRDefault="000E17AA" w:rsidP="00CD1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0E1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Об </w:t>
      </w:r>
      <w:r w:rsidR="00605E34">
        <w:rPr>
          <w:rFonts w:ascii="Times New Roman" w:hAnsi="Times New Roman" w:cs="Times New Roman"/>
          <w:sz w:val="28"/>
          <w:szCs w:val="28"/>
        </w:rPr>
        <w:t xml:space="preserve">изъятии земельных участков для </w:t>
      </w:r>
      <w:r w:rsidR="008F6F53">
        <w:rPr>
          <w:rFonts w:ascii="Times New Roman" w:hAnsi="Times New Roman" w:cs="Times New Roman"/>
          <w:sz w:val="28"/>
          <w:szCs w:val="28"/>
        </w:rPr>
        <w:t xml:space="preserve">строительства объектов аэродромной и аэропортовой инфраструктуры аэропортового комплекса «Архыз» </w:t>
      </w:r>
    </w:p>
    <w:p w:rsidR="000E17AA" w:rsidRPr="003F79DF" w:rsidRDefault="000E17AA" w:rsidP="000E1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CD12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CD4D31">
        <w:rPr>
          <w:rFonts w:ascii="Times New Roman" w:hAnsi="Times New Roman" w:cs="Times New Roman"/>
          <w:sz w:val="28"/>
          <w:szCs w:val="28"/>
        </w:rPr>
        <w:t>о статьями 279 и 281 Гражданского кодекса Российской Федерации, статьями</w:t>
      </w:r>
      <w:r w:rsidR="009B2B8B">
        <w:rPr>
          <w:rFonts w:ascii="Times New Roman" w:hAnsi="Times New Roman" w:cs="Times New Roman"/>
          <w:sz w:val="28"/>
          <w:szCs w:val="28"/>
        </w:rPr>
        <w:t xml:space="preserve"> 56.2</w:t>
      </w:r>
      <w:r w:rsidR="000C47E1">
        <w:rPr>
          <w:rFonts w:ascii="Times New Roman" w:hAnsi="Times New Roman" w:cs="Times New Roman"/>
          <w:sz w:val="28"/>
          <w:szCs w:val="28"/>
        </w:rPr>
        <w:t xml:space="preserve">. – </w:t>
      </w:r>
      <w:r w:rsidR="009B2B8B">
        <w:rPr>
          <w:rFonts w:ascii="Times New Roman" w:hAnsi="Times New Roman" w:cs="Times New Roman"/>
          <w:sz w:val="28"/>
          <w:szCs w:val="28"/>
        </w:rPr>
        <w:t>56.11</w:t>
      </w:r>
      <w:r w:rsidR="000C47E1">
        <w:rPr>
          <w:rFonts w:ascii="Times New Roman" w:hAnsi="Times New Roman" w:cs="Times New Roman"/>
          <w:sz w:val="28"/>
          <w:szCs w:val="28"/>
        </w:rPr>
        <w:t>.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B2B8B">
        <w:rPr>
          <w:rFonts w:ascii="Times New Roman" w:hAnsi="Times New Roman" w:cs="Times New Roman"/>
          <w:sz w:val="28"/>
          <w:szCs w:val="28"/>
        </w:rPr>
        <w:t>ого</w:t>
      </w:r>
      <w:r w:rsidRPr="003F79D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B2B8B">
        <w:rPr>
          <w:rFonts w:ascii="Times New Roman" w:hAnsi="Times New Roman" w:cs="Times New Roman"/>
          <w:sz w:val="28"/>
          <w:szCs w:val="28"/>
        </w:rPr>
        <w:t>а</w:t>
      </w:r>
      <w:r w:rsidRPr="003F79D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500D">
        <w:rPr>
          <w:rFonts w:ascii="Times New Roman" w:hAnsi="Times New Roman" w:cs="Times New Roman"/>
          <w:sz w:val="28"/>
          <w:szCs w:val="28"/>
        </w:rPr>
        <w:t xml:space="preserve">, </w:t>
      </w:r>
      <w:r w:rsidR="009B2B8B">
        <w:rPr>
          <w:rFonts w:ascii="Times New Roman" w:hAnsi="Times New Roman" w:cs="Times New Roman"/>
          <w:sz w:val="28"/>
          <w:szCs w:val="28"/>
        </w:rPr>
        <w:t>статьями 4 и 5 Закона</w:t>
      </w:r>
      <w:r w:rsidR="00C00C7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</w:t>
      </w:r>
      <w:r w:rsidR="000C47E1">
        <w:rPr>
          <w:rFonts w:ascii="Times New Roman" w:hAnsi="Times New Roman" w:cs="Times New Roman"/>
          <w:sz w:val="28"/>
          <w:szCs w:val="28"/>
        </w:rPr>
        <w:t xml:space="preserve"> 09.12.</w:t>
      </w:r>
      <w:r w:rsidR="00C00C70" w:rsidRPr="00C00C70">
        <w:rPr>
          <w:rFonts w:ascii="Times New Roman" w:hAnsi="Times New Roman" w:cs="Times New Roman"/>
          <w:sz w:val="28"/>
          <w:szCs w:val="28"/>
        </w:rPr>
        <w:t>2003 № 61-РЗ «Особенности регулирования земельных отношений в Ка</w:t>
      </w:r>
      <w:r w:rsidR="00C00C70">
        <w:rPr>
          <w:rFonts w:ascii="Times New Roman" w:hAnsi="Times New Roman" w:cs="Times New Roman"/>
          <w:sz w:val="28"/>
          <w:szCs w:val="28"/>
        </w:rPr>
        <w:t>рачаево-Черкесской Республике»,</w:t>
      </w:r>
      <w:r w:rsidR="00CD4D31">
        <w:rPr>
          <w:rFonts w:ascii="Times New Roman" w:hAnsi="Times New Roman" w:cs="Times New Roman"/>
          <w:sz w:val="28"/>
          <w:szCs w:val="28"/>
        </w:rPr>
        <w:t xml:space="preserve"> </w:t>
      </w:r>
      <w:r w:rsidR="007E06F5">
        <w:rPr>
          <w:rFonts w:ascii="Times New Roman" w:hAnsi="Times New Roman" w:cs="Times New Roman"/>
          <w:sz w:val="28"/>
          <w:szCs w:val="28"/>
        </w:rPr>
        <w:t xml:space="preserve"> </w:t>
      </w:r>
      <w:r w:rsidR="00CD4D31" w:rsidRPr="00CD4D31">
        <w:rPr>
          <w:rFonts w:ascii="Times New Roman" w:hAnsi="Times New Roman" w:cs="Times New Roman"/>
          <w:sz w:val="28"/>
          <w:szCs w:val="28"/>
        </w:rPr>
        <w:t>постановление</w:t>
      </w:r>
      <w:r w:rsidR="00CD4D31">
        <w:rPr>
          <w:rFonts w:ascii="Times New Roman" w:hAnsi="Times New Roman" w:cs="Times New Roman"/>
          <w:sz w:val="28"/>
          <w:szCs w:val="28"/>
        </w:rPr>
        <w:t>м</w:t>
      </w:r>
      <w:r w:rsidR="00CD4D31" w:rsidRPr="00CD4D31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</w:t>
      </w:r>
      <w:r w:rsidR="00D4738C">
        <w:rPr>
          <w:rFonts w:ascii="Times New Roman" w:hAnsi="Times New Roman" w:cs="Times New Roman"/>
          <w:sz w:val="28"/>
          <w:szCs w:val="28"/>
        </w:rPr>
        <w:t>05.10.</w:t>
      </w:r>
      <w:r w:rsidR="003E7C4D">
        <w:rPr>
          <w:rFonts w:ascii="Times New Roman" w:hAnsi="Times New Roman" w:cs="Times New Roman"/>
          <w:sz w:val="28"/>
          <w:szCs w:val="28"/>
        </w:rPr>
        <w:t xml:space="preserve">2024 </w:t>
      </w:r>
      <w:r w:rsidR="00CD4D31">
        <w:rPr>
          <w:rFonts w:ascii="Times New Roman" w:hAnsi="Times New Roman" w:cs="Times New Roman"/>
          <w:sz w:val="28"/>
          <w:szCs w:val="28"/>
        </w:rPr>
        <w:t>№</w:t>
      </w:r>
      <w:r w:rsidR="007E032F">
        <w:rPr>
          <w:rFonts w:ascii="Times New Roman" w:hAnsi="Times New Roman" w:cs="Times New Roman"/>
          <w:sz w:val="28"/>
          <w:szCs w:val="28"/>
        </w:rPr>
        <w:t xml:space="preserve"> </w:t>
      </w:r>
      <w:r w:rsidR="000C47E1">
        <w:rPr>
          <w:rFonts w:ascii="Times New Roman" w:hAnsi="Times New Roman" w:cs="Times New Roman"/>
          <w:sz w:val="28"/>
          <w:szCs w:val="28"/>
        </w:rPr>
        <w:t xml:space="preserve">238 </w:t>
      </w:r>
      <w:r w:rsidR="00CD4D31" w:rsidRPr="00CD4D31">
        <w:rPr>
          <w:rFonts w:ascii="Times New Roman" w:hAnsi="Times New Roman" w:cs="Times New Roman"/>
          <w:sz w:val="28"/>
          <w:szCs w:val="28"/>
        </w:rPr>
        <w:t>«</w:t>
      </w:r>
      <w:r w:rsidR="000D36B4">
        <w:rPr>
          <w:rFonts w:ascii="Times New Roman" w:hAnsi="Times New Roman" w:cs="Times New Roman"/>
          <w:sz w:val="28"/>
          <w:szCs w:val="28"/>
        </w:rPr>
        <w:t>Об утверждении схемы территори</w:t>
      </w:r>
      <w:r w:rsidR="000C47E1">
        <w:rPr>
          <w:rFonts w:ascii="Times New Roman" w:hAnsi="Times New Roman" w:cs="Times New Roman"/>
          <w:sz w:val="28"/>
          <w:szCs w:val="28"/>
        </w:rPr>
        <w:t xml:space="preserve">ального планирования Карачаево – </w:t>
      </w:r>
      <w:r w:rsidR="000D36B4">
        <w:rPr>
          <w:rFonts w:ascii="Times New Roman" w:hAnsi="Times New Roman" w:cs="Times New Roman"/>
          <w:sz w:val="28"/>
          <w:szCs w:val="28"/>
        </w:rPr>
        <w:t>Черкесской Республики в области транспорта (железнодорожного, водного, воздушного), автомобильных дорог регионального</w:t>
      </w:r>
      <w:r w:rsidR="00D4738C"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</w:t>
      </w:r>
      <w:r w:rsidR="00CD4D31" w:rsidRPr="00CD4D31">
        <w:rPr>
          <w:rFonts w:ascii="Times New Roman" w:hAnsi="Times New Roman" w:cs="Times New Roman"/>
          <w:sz w:val="28"/>
          <w:szCs w:val="28"/>
        </w:rPr>
        <w:t>»</w:t>
      </w:r>
      <w:r w:rsidR="009B2B8B">
        <w:rPr>
          <w:rFonts w:ascii="Times New Roman" w:hAnsi="Times New Roman" w:cs="Times New Roman"/>
          <w:sz w:val="28"/>
          <w:szCs w:val="28"/>
        </w:rPr>
        <w:t>,</w:t>
      </w:r>
      <w:r w:rsidR="009A1F0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C47E1">
        <w:rPr>
          <w:rFonts w:ascii="Times New Roman" w:hAnsi="Times New Roman" w:cs="Times New Roman"/>
          <w:sz w:val="28"/>
          <w:szCs w:val="28"/>
        </w:rPr>
        <w:t>ями</w:t>
      </w:r>
      <w:r w:rsidR="009A1F0A" w:rsidRPr="009A1F0A">
        <w:rPr>
          <w:rFonts w:ascii="Times New Roman" w:hAnsi="Times New Roman" w:cs="Times New Roman"/>
          <w:sz w:val="28"/>
          <w:szCs w:val="28"/>
        </w:rPr>
        <w:t xml:space="preserve"> </w:t>
      </w:r>
      <w:r w:rsidR="0005439D">
        <w:rPr>
          <w:rFonts w:ascii="Times New Roman" w:hAnsi="Times New Roman" w:cs="Times New Roman"/>
          <w:sz w:val="28"/>
          <w:szCs w:val="28"/>
        </w:rPr>
        <w:t xml:space="preserve">Правительства  Карачаево – </w:t>
      </w:r>
      <w:r w:rsidR="009A1F0A">
        <w:rPr>
          <w:rFonts w:ascii="Times New Roman" w:hAnsi="Times New Roman" w:cs="Times New Roman"/>
          <w:sz w:val="28"/>
          <w:szCs w:val="28"/>
        </w:rPr>
        <w:t>Черкесской Республики от 08</w:t>
      </w:r>
      <w:r w:rsidR="00D4738C">
        <w:rPr>
          <w:rFonts w:ascii="Times New Roman" w:hAnsi="Times New Roman" w:cs="Times New Roman"/>
          <w:sz w:val="28"/>
          <w:szCs w:val="28"/>
        </w:rPr>
        <w:t>.05.</w:t>
      </w:r>
      <w:r w:rsidR="009A1F0A">
        <w:rPr>
          <w:rFonts w:ascii="Times New Roman" w:hAnsi="Times New Roman" w:cs="Times New Roman"/>
          <w:sz w:val="28"/>
          <w:szCs w:val="28"/>
        </w:rPr>
        <w:t xml:space="preserve">2024 </w:t>
      </w:r>
      <w:r w:rsidR="00B918A5">
        <w:rPr>
          <w:rFonts w:ascii="Times New Roman" w:hAnsi="Times New Roman" w:cs="Times New Roman"/>
          <w:sz w:val="28"/>
          <w:szCs w:val="28"/>
        </w:rPr>
        <w:t xml:space="preserve"> </w:t>
      </w:r>
      <w:r w:rsidR="00D4738C">
        <w:rPr>
          <w:rFonts w:ascii="Times New Roman" w:hAnsi="Times New Roman" w:cs="Times New Roman"/>
          <w:sz w:val="28"/>
          <w:szCs w:val="28"/>
        </w:rPr>
        <w:t>№ 181- р «</w:t>
      </w:r>
      <w:r w:rsidR="009A1F0A">
        <w:rPr>
          <w:rFonts w:ascii="Times New Roman" w:hAnsi="Times New Roman" w:cs="Times New Roman"/>
          <w:sz w:val="28"/>
          <w:szCs w:val="28"/>
        </w:rPr>
        <w:t>О проведении мероприятий по изъятию земельных участков для строительства объектов аэродромной и аэропортовой инфраструктуры а</w:t>
      </w:r>
      <w:r w:rsidR="000C47E1">
        <w:rPr>
          <w:rFonts w:ascii="Times New Roman" w:hAnsi="Times New Roman" w:cs="Times New Roman"/>
          <w:sz w:val="28"/>
          <w:szCs w:val="28"/>
        </w:rPr>
        <w:t xml:space="preserve">эропортового комплекса «Архыз» и </w:t>
      </w:r>
      <w:r w:rsidR="00B918A5">
        <w:rPr>
          <w:rFonts w:ascii="Times New Roman" w:hAnsi="Times New Roman" w:cs="Times New Roman"/>
          <w:sz w:val="28"/>
          <w:szCs w:val="28"/>
        </w:rPr>
        <w:t>от 15</w:t>
      </w:r>
      <w:r w:rsidR="00D4738C">
        <w:rPr>
          <w:rFonts w:ascii="Times New Roman" w:hAnsi="Times New Roman" w:cs="Times New Roman"/>
          <w:sz w:val="28"/>
          <w:szCs w:val="28"/>
        </w:rPr>
        <w:t>.07.2024 № 343-р</w:t>
      </w:r>
      <w:r w:rsidR="00B918A5">
        <w:rPr>
          <w:rFonts w:ascii="Times New Roman" w:hAnsi="Times New Roman" w:cs="Times New Roman"/>
          <w:sz w:val="28"/>
          <w:szCs w:val="28"/>
        </w:rPr>
        <w:t xml:space="preserve"> «О заключении концессионного соглашения на проектирование, </w:t>
      </w:r>
      <w:r w:rsidR="0005439D">
        <w:rPr>
          <w:rFonts w:ascii="Times New Roman" w:hAnsi="Times New Roman" w:cs="Times New Roman"/>
          <w:sz w:val="28"/>
          <w:szCs w:val="28"/>
        </w:rPr>
        <w:t>строительство и использование (</w:t>
      </w:r>
      <w:r w:rsidR="00B918A5">
        <w:rPr>
          <w:rFonts w:ascii="Times New Roman" w:hAnsi="Times New Roman" w:cs="Times New Roman"/>
          <w:sz w:val="28"/>
          <w:szCs w:val="28"/>
        </w:rPr>
        <w:t>эксплуатацию) нового аэропортового комплекса «Архыз»</w:t>
      </w:r>
      <w:r w:rsidR="00591DA4">
        <w:rPr>
          <w:rFonts w:ascii="Times New Roman" w:hAnsi="Times New Roman" w:cs="Times New Roman"/>
          <w:sz w:val="28"/>
          <w:szCs w:val="28"/>
        </w:rPr>
        <w:t xml:space="preserve"> в целях строительства </w:t>
      </w:r>
      <w:r w:rsidR="008F6F53">
        <w:rPr>
          <w:rFonts w:ascii="Times New Roman" w:hAnsi="Times New Roman" w:cs="Times New Roman"/>
          <w:sz w:val="28"/>
          <w:szCs w:val="28"/>
        </w:rPr>
        <w:t xml:space="preserve">и использования (эксплуатации) нового </w:t>
      </w:r>
      <w:r w:rsidR="00591DA4">
        <w:rPr>
          <w:rFonts w:ascii="Times New Roman" w:hAnsi="Times New Roman" w:cs="Times New Roman"/>
          <w:sz w:val="28"/>
          <w:szCs w:val="28"/>
        </w:rPr>
        <w:t>объекта регионального значения</w:t>
      </w:r>
      <w:r w:rsidR="0005439D">
        <w:rPr>
          <w:rFonts w:ascii="Times New Roman" w:hAnsi="Times New Roman" w:cs="Times New Roman"/>
          <w:sz w:val="28"/>
          <w:szCs w:val="28"/>
        </w:rPr>
        <w:t xml:space="preserve"> аэропортового</w:t>
      </w:r>
      <w:r w:rsidR="00892B81">
        <w:rPr>
          <w:rFonts w:ascii="Times New Roman" w:hAnsi="Times New Roman" w:cs="Times New Roman"/>
          <w:sz w:val="28"/>
          <w:szCs w:val="28"/>
        </w:rPr>
        <w:t xml:space="preserve"> комплекса Архыз,</w:t>
      </w:r>
      <w:r w:rsidR="007E06F5">
        <w:rPr>
          <w:rFonts w:ascii="Times New Roman" w:hAnsi="Times New Roman" w:cs="Times New Roman"/>
          <w:sz w:val="28"/>
          <w:szCs w:val="28"/>
        </w:rPr>
        <w:t xml:space="preserve"> </w:t>
      </w:r>
      <w:r w:rsidR="009B2B8B" w:rsidRPr="009B2B8B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9B2B8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3F79DF" w:rsidRDefault="003F79DF" w:rsidP="000E17AA">
      <w:pPr>
        <w:pStyle w:val="ConsPlusTitle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F79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ПОСТАНОВЛЯЕТ:</w:t>
      </w:r>
    </w:p>
    <w:p w:rsidR="000E17AA" w:rsidRPr="003F79DF" w:rsidRDefault="000E17AA" w:rsidP="000E17AA">
      <w:pPr>
        <w:pStyle w:val="ConsPlusTitle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Pr="003F79DF" w:rsidRDefault="003F79DF" w:rsidP="00CD12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1. </w:t>
      </w:r>
      <w:r w:rsidR="00605E34">
        <w:rPr>
          <w:rFonts w:ascii="Times New Roman" w:hAnsi="Times New Roman" w:cs="Times New Roman"/>
          <w:sz w:val="28"/>
          <w:szCs w:val="28"/>
        </w:rPr>
        <w:t>Изъять для государственных нужд Карачаево-Черкесской Республики</w:t>
      </w:r>
      <w:r w:rsidR="009A1F0A">
        <w:rPr>
          <w:rFonts w:ascii="Times New Roman" w:hAnsi="Times New Roman" w:cs="Times New Roman"/>
          <w:sz w:val="28"/>
          <w:szCs w:val="28"/>
        </w:rPr>
        <w:t xml:space="preserve"> –</w:t>
      </w:r>
      <w:r w:rsidR="00605E34">
        <w:rPr>
          <w:rFonts w:ascii="Times New Roman" w:hAnsi="Times New Roman" w:cs="Times New Roman"/>
          <w:sz w:val="28"/>
          <w:szCs w:val="28"/>
        </w:rPr>
        <w:t xml:space="preserve"> </w:t>
      </w:r>
      <w:r w:rsidR="009A1F0A">
        <w:rPr>
          <w:rFonts w:ascii="Times New Roman" w:hAnsi="Times New Roman" w:cs="Times New Roman"/>
          <w:sz w:val="28"/>
          <w:szCs w:val="28"/>
        </w:rPr>
        <w:t xml:space="preserve">для </w:t>
      </w:r>
      <w:r w:rsidR="000C47E1">
        <w:rPr>
          <w:rFonts w:ascii="Times New Roman" w:hAnsi="Times New Roman" w:cs="Times New Roman"/>
          <w:sz w:val="28"/>
          <w:szCs w:val="28"/>
        </w:rPr>
        <w:t>строительства и использования (</w:t>
      </w:r>
      <w:r w:rsidR="009A1F0A">
        <w:rPr>
          <w:rFonts w:ascii="Times New Roman" w:hAnsi="Times New Roman" w:cs="Times New Roman"/>
          <w:sz w:val="28"/>
          <w:szCs w:val="28"/>
        </w:rPr>
        <w:t xml:space="preserve">эксплуатации) нового аэропортового комплекса «Архыз» </w:t>
      </w:r>
      <w:r w:rsidR="00605E34">
        <w:rPr>
          <w:rFonts w:ascii="Times New Roman" w:hAnsi="Times New Roman" w:cs="Times New Roman"/>
          <w:sz w:val="28"/>
          <w:szCs w:val="28"/>
        </w:rPr>
        <w:t xml:space="preserve">земельные участки, </w:t>
      </w:r>
      <w:r w:rsidR="001F2C04">
        <w:rPr>
          <w:rFonts w:ascii="Times New Roman" w:hAnsi="Times New Roman" w:cs="Times New Roman"/>
          <w:sz w:val="28"/>
          <w:szCs w:val="28"/>
        </w:rPr>
        <w:t>отображенные в схеме  территори</w:t>
      </w:r>
      <w:r w:rsidR="00093B12">
        <w:rPr>
          <w:rFonts w:ascii="Times New Roman" w:hAnsi="Times New Roman" w:cs="Times New Roman"/>
          <w:sz w:val="28"/>
          <w:szCs w:val="28"/>
        </w:rPr>
        <w:t xml:space="preserve">ального планирования Карачаево – </w:t>
      </w:r>
      <w:r w:rsidR="001F2C04">
        <w:rPr>
          <w:rFonts w:ascii="Times New Roman" w:hAnsi="Times New Roman" w:cs="Times New Roman"/>
          <w:sz w:val="28"/>
          <w:szCs w:val="28"/>
        </w:rPr>
        <w:t>Черкесской Республики в области транспорта (железнодорожного, водного, воздушного), автомобильных дорог регионального или межмуниципального значения, утвержденной постановлением Правительства Карачаево – Черкесской Республики от 05</w:t>
      </w:r>
      <w:r w:rsidR="00093B12">
        <w:rPr>
          <w:rFonts w:ascii="Times New Roman" w:hAnsi="Times New Roman" w:cs="Times New Roman"/>
          <w:sz w:val="28"/>
          <w:szCs w:val="28"/>
        </w:rPr>
        <w:t>.10.2024 № 238 согласно приложению</w:t>
      </w:r>
      <w:r w:rsidRPr="003F79DF">
        <w:rPr>
          <w:rFonts w:ascii="Times New Roman" w:hAnsi="Times New Roman" w:cs="Times New Roman"/>
          <w:sz w:val="28"/>
          <w:szCs w:val="28"/>
        </w:rPr>
        <w:t>.</w:t>
      </w:r>
    </w:p>
    <w:p w:rsidR="007907FC" w:rsidRDefault="003F79DF" w:rsidP="00CD12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2.  </w:t>
      </w:r>
      <w:r w:rsidR="00605E34">
        <w:rPr>
          <w:rFonts w:ascii="Times New Roman" w:hAnsi="Times New Roman" w:cs="Times New Roman"/>
          <w:sz w:val="28"/>
          <w:szCs w:val="28"/>
        </w:rPr>
        <w:t>Министерству имущественных и земельных отношений Карачаево-Черкесской Республики</w:t>
      </w:r>
      <w:r w:rsidR="007907FC">
        <w:rPr>
          <w:rFonts w:ascii="Times New Roman" w:hAnsi="Times New Roman" w:cs="Times New Roman"/>
          <w:sz w:val="28"/>
          <w:szCs w:val="28"/>
        </w:rPr>
        <w:t xml:space="preserve"> в сроки установленные действующим законодательством</w:t>
      </w:r>
      <w:r w:rsidR="00605E34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постановления</w:t>
      </w:r>
      <w:r w:rsidR="007907FC">
        <w:rPr>
          <w:rFonts w:ascii="Times New Roman" w:hAnsi="Times New Roman" w:cs="Times New Roman"/>
          <w:sz w:val="28"/>
          <w:szCs w:val="28"/>
        </w:rPr>
        <w:t>:</w:t>
      </w:r>
    </w:p>
    <w:p w:rsidR="007907FC" w:rsidRDefault="007907FC" w:rsidP="00CD12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Министерства имущественных и земельных отношений Карачаево-Черкесской Республики</w:t>
      </w:r>
      <w:r w:rsidR="00F102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53" w:rsidRDefault="007907FC" w:rsidP="008F6F5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</w:t>
      </w:r>
      <w:r w:rsidR="008F6F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53" w:rsidRDefault="007907FC" w:rsidP="008F6F5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правообладателям изымаемых земельных участков;</w:t>
      </w:r>
      <w:r w:rsidR="008F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53" w:rsidRDefault="007907FC" w:rsidP="008F6F5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Карачаево-Черкесской Республике;</w:t>
      </w:r>
      <w:r w:rsidR="008F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7FC" w:rsidRDefault="00591DA4" w:rsidP="008F6F5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9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  <w:r w:rsidR="007907FC">
        <w:rPr>
          <w:rFonts w:ascii="Times New Roman" w:hAnsi="Times New Roman" w:cs="Times New Roman"/>
          <w:sz w:val="28"/>
          <w:szCs w:val="28"/>
        </w:rPr>
        <w:t>в порядке установленном для официального опубликования (обнародования) муниципальных правовых актов уставом муниципального образования по месту нахождения земельных участков, подлежащих изъятию;</w:t>
      </w:r>
    </w:p>
    <w:p w:rsidR="007907FC" w:rsidRDefault="007907FC" w:rsidP="00CD12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мероприятия по определению размера возмещения за земельные участки, изымаемые для государственных нужд </w:t>
      </w:r>
      <w:r w:rsidR="00F1022B">
        <w:rPr>
          <w:rFonts w:ascii="Times New Roman" w:hAnsi="Times New Roman" w:cs="Times New Roman"/>
          <w:sz w:val="28"/>
          <w:szCs w:val="28"/>
        </w:rPr>
        <w:t>Карачаево-Черкесской Республики;</w:t>
      </w:r>
    </w:p>
    <w:p w:rsidR="00F1022B" w:rsidRDefault="00F1022B" w:rsidP="00CD12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с собственниками земельных участков соглашения об изъятии земельных участков для государственных нужд Карачаево-Черкесской Республики.</w:t>
      </w:r>
    </w:p>
    <w:p w:rsidR="003F79DF" w:rsidRDefault="00F1022B" w:rsidP="00CD12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79DF" w:rsidRPr="003F79D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3F79DF" w:rsidRDefault="003F79DF" w:rsidP="00CD126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CD126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9DF" w:rsidRDefault="003F79DF" w:rsidP="00CD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508">
        <w:rPr>
          <w:rFonts w:ascii="Times New Roman" w:hAnsi="Times New Roman" w:cs="Times New Roman"/>
          <w:sz w:val="28"/>
          <w:szCs w:val="28"/>
        </w:rPr>
        <w:t xml:space="preserve"> </w:t>
      </w:r>
      <w:r w:rsidRPr="003F79DF">
        <w:rPr>
          <w:rFonts w:ascii="Times New Roman" w:hAnsi="Times New Roman" w:cs="Times New Roman"/>
          <w:sz w:val="28"/>
          <w:szCs w:val="28"/>
        </w:rPr>
        <w:t>Республики</w:t>
      </w:r>
      <w:r w:rsidR="00034508">
        <w:rPr>
          <w:rFonts w:ascii="Times New Roman" w:hAnsi="Times New Roman" w:cs="Times New Roman"/>
          <w:sz w:val="28"/>
          <w:szCs w:val="28"/>
        </w:rPr>
        <w:t xml:space="preserve">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47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М.О.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Аргунов</w:t>
      </w:r>
    </w:p>
    <w:p w:rsidR="00626DFA" w:rsidRDefault="003F79DF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E17AA" w:rsidRPr="003F79DF" w:rsidRDefault="000E17AA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3F79DF" w:rsidRPr="003F79DF" w:rsidRDefault="003F79DF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F79DF" w:rsidRDefault="003F79DF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0C47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E7C4D" w:rsidRDefault="003E7C4D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4D" w:rsidRDefault="003E7C4D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3E7C4D" w:rsidRPr="003F79DF" w:rsidRDefault="003E7C4D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3F79DF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0C47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Смакуев</w:t>
      </w:r>
      <w:proofErr w:type="spellEnd"/>
    </w:p>
    <w:p w:rsidR="00B804BA" w:rsidRDefault="00B804BA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3F79DF" w:rsidRDefault="003F79DF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 w:rsidR="00D473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F1022B" w:rsidRDefault="00F1022B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2B" w:rsidRDefault="00F1022B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F1022B" w:rsidRPr="003F79DF" w:rsidRDefault="00F1022B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</w:t>
      </w:r>
      <w:r w:rsidR="00D473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Е.С. Поляков</w:t>
      </w:r>
    </w:p>
    <w:p w:rsidR="00E62DEB" w:rsidRDefault="00E62DEB" w:rsidP="00CD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6B4" w:rsidRDefault="000D36B4" w:rsidP="00CD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CD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lastRenderedPageBreak/>
        <w:t>Заместитель Руководителя Администрации</w:t>
      </w:r>
    </w:p>
    <w:p w:rsidR="003F79DF" w:rsidRPr="003F79DF" w:rsidRDefault="003F79DF" w:rsidP="00CD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3F79DF" w:rsidRPr="003F79DF" w:rsidRDefault="003F79DF" w:rsidP="00CD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3F79DF" w:rsidRPr="003F79DF" w:rsidRDefault="003F79DF" w:rsidP="00CD1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обеспечения  Главы и Правительства </w:t>
      </w:r>
    </w:p>
    <w:p w:rsidR="003F79DF" w:rsidRDefault="003F79DF" w:rsidP="00CD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</w:t>
      </w:r>
      <w:r w:rsidR="00F10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 w:rsidRPr="003F79DF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3E7C4D" w:rsidRDefault="003E7C4D" w:rsidP="000E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</w:t>
      </w:r>
      <w:r w:rsidR="00F1022B">
        <w:rPr>
          <w:rFonts w:ascii="Times New Roman" w:hAnsi="Times New Roman"/>
          <w:sz w:val="28"/>
          <w:szCs w:val="28"/>
        </w:rPr>
        <w:t>а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2B2F10" w:rsidRPr="002B2F10" w:rsidRDefault="002B2F10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</w:t>
      </w:r>
      <w:r w:rsidR="001075D1">
        <w:rPr>
          <w:rFonts w:ascii="Times New Roman" w:hAnsi="Times New Roman"/>
          <w:sz w:val="28"/>
          <w:szCs w:val="28"/>
        </w:rPr>
        <w:t xml:space="preserve"> </w:t>
      </w:r>
    </w:p>
    <w:p w:rsidR="002B2F10" w:rsidRDefault="002B2F10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</w:t>
      </w:r>
      <w:r w:rsidR="00F1022B">
        <w:rPr>
          <w:rFonts w:ascii="Times New Roman" w:hAnsi="Times New Roman"/>
          <w:sz w:val="28"/>
          <w:szCs w:val="28"/>
        </w:rPr>
        <w:t xml:space="preserve">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</w:t>
      </w:r>
      <w:r w:rsidR="00D4738C">
        <w:rPr>
          <w:rFonts w:ascii="Times New Roman" w:hAnsi="Times New Roman"/>
          <w:sz w:val="28"/>
          <w:szCs w:val="28"/>
        </w:rPr>
        <w:t xml:space="preserve">      А.А. </w:t>
      </w:r>
      <w:proofErr w:type="spellStart"/>
      <w:r w:rsidR="00D4738C">
        <w:rPr>
          <w:rFonts w:ascii="Times New Roman" w:hAnsi="Times New Roman"/>
          <w:sz w:val="28"/>
          <w:szCs w:val="28"/>
        </w:rPr>
        <w:t>Шайдаров</w:t>
      </w:r>
      <w:proofErr w:type="spellEnd"/>
    </w:p>
    <w:p w:rsidR="000E17AA" w:rsidRDefault="000E17AA" w:rsidP="000E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36E9" w:rsidRDefault="003E7C4D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строительства </w:t>
      </w:r>
      <w:r w:rsidR="000936E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936E9">
        <w:rPr>
          <w:rFonts w:ascii="Times New Roman" w:hAnsi="Times New Roman"/>
          <w:sz w:val="28"/>
          <w:szCs w:val="28"/>
        </w:rPr>
        <w:t>жилищно</w:t>
      </w:r>
      <w:proofErr w:type="spellEnd"/>
      <w:r w:rsidR="000936E9">
        <w:rPr>
          <w:rFonts w:ascii="Times New Roman" w:hAnsi="Times New Roman"/>
          <w:sz w:val="28"/>
          <w:szCs w:val="28"/>
        </w:rPr>
        <w:t xml:space="preserve"> –</w:t>
      </w:r>
    </w:p>
    <w:p w:rsidR="000936E9" w:rsidRDefault="000936E9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коммунального хозяйства </w:t>
      </w:r>
    </w:p>
    <w:p w:rsidR="000936E9" w:rsidRDefault="000936E9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47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 Р. Семенов </w:t>
      </w:r>
    </w:p>
    <w:p w:rsidR="000E17AA" w:rsidRDefault="000E17AA" w:rsidP="000E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EBC" w:rsidRDefault="00F75EBC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промышленности, энергетики</w:t>
      </w:r>
    </w:p>
    <w:p w:rsidR="00F75EBC" w:rsidRDefault="00F75EBC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транспорта </w:t>
      </w:r>
      <w:r w:rsidRPr="002B2F10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4738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/>
          <w:sz w:val="28"/>
          <w:szCs w:val="28"/>
        </w:rPr>
        <w:t>Гапов</w:t>
      </w:r>
      <w:proofErr w:type="spellEnd"/>
    </w:p>
    <w:p w:rsidR="002B2F10" w:rsidRDefault="002B2F10" w:rsidP="000E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9D4" w:rsidRDefault="00D449D4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5D7323" w:rsidRDefault="00D449D4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</w:t>
      </w:r>
      <w:r w:rsidR="00F1022B">
        <w:rPr>
          <w:rFonts w:ascii="Times New Roman" w:hAnsi="Times New Roman"/>
          <w:sz w:val="28"/>
          <w:szCs w:val="28"/>
        </w:rPr>
        <w:t xml:space="preserve">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</w:t>
      </w:r>
      <w:r w:rsidR="00D47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D4738C" w:rsidRDefault="00D4738C" w:rsidP="000E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44" w:rsidRDefault="00F65944" w:rsidP="00CD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9D512E" w:rsidRDefault="00E16763" w:rsidP="008F6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F1022B">
        <w:rPr>
          <w:rFonts w:ascii="Times New Roman" w:hAnsi="Times New Roman"/>
          <w:sz w:val="28"/>
          <w:szCs w:val="28"/>
        </w:rPr>
        <w:tab/>
      </w:r>
      <w:r w:rsidR="00F1022B">
        <w:rPr>
          <w:rFonts w:ascii="Times New Roman" w:hAnsi="Times New Roman"/>
          <w:sz w:val="28"/>
          <w:szCs w:val="28"/>
        </w:rPr>
        <w:tab/>
      </w:r>
      <w:r w:rsidR="00F1022B">
        <w:rPr>
          <w:rFonts w:ascii="Times New Roman" w:hAnsi="Times New Roman"/>
          <w:sz w:val="28"/>
          <w:szCs w:val="28"/>
        </w:rPr>
        <w:tab/>
      </w:r>
      <w:r w:rsidR="00F1022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47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Езаов</w:t>
      </w:r>
      <w:proofErr w:type="spellEnd"/>
    </w:p>
    <w:p w:rsidR="000E17AA" w:rsidRDefault="000E17AA" w:rsidP="000E17A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3F79DF" w:rsidRPr="00F378C4" w:rsidRDefault="003F79DF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3F79DF" w:rsidRPr="00F378C4" w:rsidRDefault="003F79DF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73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022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F1022B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  <w:r w:rsidR="00B73741" w:rsidRPr="00B7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DF" w:rsidRPr="00F378C4" w:rsidRDefault="003F79DF" w:rsidP="000E17A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</w:t>
      </w:r>
    </w:p>
    <w:p w:rsidR="002A4CDD" w:rsidRPr="00F378C4" w:rsidRDefault="002A4CDD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473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3F79DF" w:rsidRDefault="003F79DF" w:rsidP="003F79DF"/>
    <w:p w:rsidR="00626DFA" w:rsidRPr="00626DFA" w:rsidRDefault="00F1022B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6DFA" w:rsidRPr="00626DFA" w:rsidRDefault="00F1022B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26DFA" w:rsidRPr="00626DF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26DFA" w:rsidRPr="00626DF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от «___</w:t>
      </w:r>
      <w:r>
        <w:rPr>
          <w:rFonts w:ascii="Times New Roman" w:hAnsi="Times New Roman" w:cs="Times New Roman"/>
          <w:sz w:val="28"/>
          <w:szCs w:val="28"/>
        </w:rPr>
        <w:t>»___________</w:t>
      </w:r>
      <w:r w:rsidRPr="00626DFA">
        <w:rPr>
          <w:rFonts w:ascii="Times New Roman" w:hAnsi="Times New Roman" w:cs="Times New Roman"/>
          <w:sz w:val="28"/>
          <w:szCs w:val="28"/>
        </w:rPr>
        <w:t xml:space="preserve"> 202</w:t>
      </w:r>
      <w:r w:rsidR="00F1022B">
        <w:rPr>
          <w:rFonts w:ascii="Times New Roman" w:hAnsi="Times New Roman" w:cs="Times New Roman"/>
          <w:sz w:val="28"/>
          <w:szCs w:val="28"/>
        </w:rPr>
        <w:t>4</w:t>
      </w:r>
      <w:r w:rsidR="00D4738C">
        <w:rPr>
          <w:rFonts w:ascii="Times New Roman" w:hAnsi="Times New Roman" w:cs="Times New Roman"/>
          <w:sz w:val="28"/>
          <w:szCs w:val="28"/>
        </w:rPr>
        <w:t xml:space="preserve"> </w:t>
      </w:r>
      <w:r w:rsidRPr="00626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DFA">
        <w:rPr>
          <w:rFonts w:ascii="Times New Roman" w:hAnsi="Times New Roman" w:cs="Times New Roman"/>
          <w:sz w:val="28"/>
          <w:szCs w:val="28"/>
        </w:rPr>
        <w:t>_____</w:t>
      </w:r>
    </w:p>
    <w:p w:rsidR="00370CB9" w:rsidRDefault="00370CB9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7537" w:rsidRDefault="00DF7537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7537" w:rsidRDefault="00DF7537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527" w:type="dxa"/>
        <w:tblLook w:val="04A0" w:firstRow="1" w:lastRow="0" w:firstColumn="1" w:lastColumn="0" w:noHBand="0" w:noVBand="1"/>
      </w:tblPr>
      <w:tblGrid>
        <w:gridCol w:w="828"/>
        <w:gridCol w:w="3699"/>
      </w:tblGrid>
      <w:tr w:rsidR="00DF7537" w:rsidRPr="0010226F" w:rsidTr="008D22C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Par16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09:06:0020802:1516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09:06:0020802:1451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09:06:0020802:1513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09:06:0020802:1512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09:06:0020802:1514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09:06:0020802:883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09:06:0020802:1640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09:06:0020802:1778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09:06:0020802:1779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09:06:0020802:1776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09:06:0020802:1713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09:06:0020802:1715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09:06:0020802:1599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09:06:0020802:1062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09:06:0020802:1061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09:06:0020802:1060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09:06:0020802:1059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09:06:0020802:859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09:06:0020802:866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09:06:0020802:535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09:06:0020802:1792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09:06:0020802:1472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09:06:0020802:1473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09:06:0020802:1731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09:06:0020802:1734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09:06:0020802:1733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09:06:0020802:1732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09:06:0020802:1735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09:06:0020802:1730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09:06:0020802:1729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09:06:0020802:1728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09:06:0020802:938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09:06:0020802:1799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09:06:0020802:1798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09:06:0020802:1169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09:06:0020802:2692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09:06:0020802:723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09:06:0020802:1052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09:06:0020802:1050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09:06:0020802:1049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09:06:0020802:1053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09:06:0020802:3060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09:06:0020802:1412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09:06:0020802:1416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09:06:0020802:1644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09:06:0020802:900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09:06:0020802:1477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09:06:0020802:1478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09:06:0020802:1499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09:06:0020802:901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09:06:0020802:2686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09:06:0020802:1897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09:06:0020802:1930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09:06:0020802:1931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09:06:0020802:1485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09:06:0020802:1486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09:06:0020802:1961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09:06:0020802:1475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09:06:0020802:1474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09:06:0020802:1498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09:06:0020802:529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09:06:0020802:616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09:06:0020802:2129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09:06:0020802:948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09:06:0020802:992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09:06:0020802:2687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09:06:0020802:1953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09:06:0020802:1954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09:06:0020802:981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09:06:0020802:1696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09:06:0020802:1727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09:06:0020802:1001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09:06:0020802:484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09:06:0020802:257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09:06:0020802:252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09:06:0020802:832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09:06:0020802:721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09:06:0020802:1625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09:06:0020802:136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892B81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09:06:0020802:2713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09:06:0020802:2716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09:06:0020802:2715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09:06:0020802:2714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09:06:0020802:2951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09:06:0020802:145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09:06:0020802:2646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09:06:0020802:2162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09:06:0020802:2007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09:06:0020802:406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09:06:0020802:451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09:06:0020802:393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09:06:0020802:2846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09:06:0020802:438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09:06:0020802:482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09:06:0020802:388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09:06:0020802:469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09:06:0020802:429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09:06:0020802:402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09:06:0020802:2847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09:06:0020802:2842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09:06:0020802:2840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09:06:0020802:2918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09:06:0020802:2834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09:06:0020802:829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09:06:0020802:394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09:06:0020802:492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09:06:0020802:1214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09:06:0020802:1219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09:06:0020802:1228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09:06:0020802:1842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09:06:0020802:1841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9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09:06:0020802:1742</w:t>
            </w: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537" w:rsidRPr="0010226F" w:rsidTr="008D22CE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537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537" w:rsidRPr="0010226F" w:rsidRDefault="00DF7537" w:rsidP="008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D44" w:rsidRPr="00F378C4" w:rsidRDefault="008D22CE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A2D44" w:rsidRPr="00F378C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84F5C">
        <w:rPr>
          <w:rFonts w:ascii="Times New Roman" w:hAnsi="Times New Roman" w:cs="Times New Roman"/>
          <w:sz w:val="28"/>
          <w:szCs w:val="28"/>
        </w:rPr>
        <w:t xml:space="preserve"> </w:t>
      </w:r>
      <w:r w:rsidR="000D21DD" w:rsidRPr="00F378C4">
        <w:rPr>
          <w:rFonts w:ascii="Times New Roman" w:hAnsi="Times New Roman" w:cs="Times New Roman"/>
          <w:sz w:val="28"/>
          <w:szCs w:val="28"/>
        </w:rPr>
        <w:t>Администрации Главы и</w:t>
      </w:r>
    </w:p>
    <w:p w:rsidR="00FA2D44" w:rsidRPr="00F378C4" w:rsidRDefault="00FA2D44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Правительства</w:t>
      </w:r>
      <w:r w:rsidR="000D21DD">
        <w:rPr>
          <w:rFonts w:ascii="Times New Roman" w:hAnsi="Times New Roman" w:cs="Times New Roman"/>
          <w:sz w:val="28"/>
          <w:szCs w:val="28"/>
        </w:rPr>
        <w:t xml:space="preserve"> КЧР</w:t>
      </w:r>
      <w:r w:rsidRPr="00F378C4">
        <w:rPr>
          <w:rFonts w:ascii="Times New Roman" w:hAnsi="Times New Roman" w:cs="Times New Roman"/>
          <w:sz w:val="28"/>
          <w:szCs w:val="28"/>
        </w:rPr>
        <w:t>,</w:t>
      </w:r>
      <w:r w:rsidR="000D21DD" w:rsidRPr="00F378C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A2D44" w:rsidRPr="00F378C4" w:rsidRDefault="000D21DD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Д</w:t>
      </w:r>
      <w:r w:rsidR="00FA2D44" w:rsidRPr="00F378C4">
        <w:rPr>
          <w:rFonts w:ascii="Times New Roman" w:hAnsi="Times New Roman" w:cs="Times New Roman"/>
          <w:sz w:val="28"/>
          <w:szCs w:val="28"/>
        </w:rPr>
        <w:t>окументационного</w:t>
      </w:r>
      <w:r w:rsidRPr="00F378C4">
        <w:rPr>
          <w:rFonts w:ascii="Times New Roman" w:hAnsi="Times New Roman" w:cs="Times New Roman"/>
          <w:sz w:val="28"/>
          <w:szCs w:val="28"/>
        </w:rPr>
        <w:t>обеспечения</w:t>
      </w:r>
    </w:p>
    <w:p w:rsidR="00FA2D44" w:rsidRPr="00F378C4" w:rsidRDefault="00FA2D44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  <w:r w:rsidR="000D21DD">
        <w:rPr>
          <w:rFonts w:ascii="Times New Roman" w:hAnsi="Times New Roman" w:cs="Times New Roman"/>
          <w:sz w:val="28"/>
          <w:szCs w:val="28"/>
        </w:rPr>
        <w:t>КЧР</w:t>
      </w:r>
      <w:r w:rsidR="00E816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73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78C4">
        <w:rPr>
          <w:rFonts w:ascii="Times New Roman" w:hAnsi="Times New Roman" w:cs="Times New Roman"/>
          <w:sz w:val="28"/>
          <w:szCs w:val="28"/>
        </w:rPr>
        <w:t>Ф.Я.</w:t>
      </w:r>
      <w:r w:rsidR="00E8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6A0A96" w:rsidRDefault="006A0A96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6A0A96" w:rsidRDefault="000D21DD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62D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73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2DEB" w:rsidRPr="00E62DEB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E62DEB" w:rsidRPr="00E62DEB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4E0127" w:rsidRDefault="004E0127" w:rsidP="00CD126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127" w:rsidRDefault="004E0127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0A96" w:rsidRDefault="006A0A96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A96" w:rsidRDefault="006A0A96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60B" w:rsidRDefault="00F3560B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2CE" w:rsidRDefault="008D22CE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2CE" w:rsidRDefault="008D22CE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147" w:rsidRDefault="00E7214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CDD" w:rsidRDefault="002A4CDD" w:rsidP="008C2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CDD" w:rsidRDefault="002A4CDD" w:rsidP="008C2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620" w:rsidRPr="008C2620" w:rsidRDefault="003F79DF" w:rsidP="008C2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62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63358" w:rsidRPr="00CF32C5" w:rsidRDefault="008C2620" w:rsidP="00CF32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620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Карачаево-Черкесской Республики «</w:t>
      </w:r>
      <w:r w:rsidR="00CF32C5" w:rsidRPr="003F79DF">
        <w:rPr>
          <w:rFonts w:ascii="Times New Roman" w:hAnsi="Times New Roman" w:cs="Times New Roman"/>
          <w:sz w:val="28"/>
          <w:szCs w:val="28"/>
        </w:rPr>
        <w:t xml:space="preserve">Об </w:t>
      </w:r>
      <w:r w:rsidR="00CF32C5">
        <w:rPr>
          <w:rFonts w:ascii="Times New Roman" w:hAnsi="Times New Roman" w:cs="Times New Roman"/>
          <w:sz w:val="28"/>
          <w:szCs w:val="28"/>
        </w:rPr>
        <w:t>изъятии земельных участков для строительства объектов аэродромной и аэропортовой инфраструктуры аэропортового комплекса «Архыз»</w:t>
      </w:r>
    </w:p>
    <w:p w:rsidR="00CE1B96" w:rsidRPr="00CD1265" w:rsidRDefault="00CE1B96" w:rsidP="00CD12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DEB" w:rsidRPr="00CD1265" w:rsidRDefault="003F79DF" w:rsidP="00CD126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CD1265">
        <w:rPr>
          <w:sz w:val="28"/>
          <w:szCs w:val="28"/>
        </w:rPr>
        <w:t>Проект постановления Правительства Карачаево-Черкесской Республики «</w:t>
      </w:r>
      <w:r w:rsidR="00A01B67" w:rsidRPr="003F79DF">
        <w:rPr>
          <w:sz w:val="28"/>
          <w:szCs w:val="28"/>
        </w:rPr>
        <w:t xml:space="preserve">Об </w:t>
      </w:r>
      <w:r w:rsidR="00A01B67">
        <w:rPr>
          <w:sz w:val="28"/>
          <w:szCs w:val="28"/>
        </w:rPr>
        <w:t>изъятии земельных участков для строительства объектов аэродромной и аэропортовой инфраструктуры аэропортового комплекса «Архыз</w:t>
      </w:r>
      <w:r w:rsidR="003B74DB" w:rsidRPr="00CD1265">
        <w:rPr>
          <w:sz w:val="28"/>
          <w:szCs w:val="28"/>
        </w:rPr>
        <w:t>»</w:t>
      </w:r>
      <w:r w:rsidR="001B6E34" w:rsidRPr="00CD1265">
        <w:rPr>
          <w:sz w:val="28"/>
          <w:szCs w:val="28"/>
        </w:rPr>
        <w:t xml:space="preserve"> (далее – Проект) разработан в соответствии c </w:t>
      </w:r>
      <w:r w:rsidR="00CD1265" w:rsidRPr="00CD1265">
        <w:rPr>
          <w:sz w:val="28"/>
          <w:szCs w:val="28"/>
        </w:rPr>
        <w:t xml:space="preserve">распоряжением </w:t>
      </w:r>
      <w:proofErr w:type="gramStart"/>
      <w:r w:rsidR="00CD1265" w:rsidRPr="00CD1265">
        <w:rPr>
          <w:sz w:val="28"/>
          <w:szCs w:val="28"/>
        </w:rPr>
        <w:t>Правительства  Карачаево</w:t>
      </w:r>
      <w:proofErr w:type="gramEnd"/>
      <w:r w:rsidR="00CD1265" w:rsidRPr="00CD1265">
        <w:rPr>
          <w:sz w:val="28"/>
          <w:szCs w:val="28"/>
        </w:rPr>
        <w:t xml:space="preserve"> –Черкесской Респу</w:t>
      </w:r>
      <w:r w:rsidR="000C47E1">
        <w:rPr>
          <w:sz w:val="28"/>
          <w:szCs w:val="28"/>
        </w:rPr>
        <w:t>блики от 08.05.2024  № 181- р «</w:t>
      </w:r>
      <w:r w:rsidR="00CD1265" w:rsidRPr="00CD1265">
        <w:rPr>
          <w:sz w:val="28"/>
          <w:szCs w:val="28"/>
        </w:rPr>
        <w:t>О проведении мероприятий по изъятию земельных участков для строительства объектов аэродромной и аэропортовой инфраструктуры аэропортового комплекса «Архыз»,</w:t>
      </w:r>
      <w:r w:rsidR="001B6E34" w:rsidRPr="00CD1265">
        <w:rPr>
          <w:sz w:val="28"/>
          <w:szCs w:val="28"/>
        </w:rPr>
        <w:t>.</w:t>
      </w:r>
    </w:p>
    <w:p w:rsidR="00B264D1" w:rsidRPr="00CD1265" w:rsidRDefault="00026180" w:rsidP="00CD1265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D1265">
        <w:rPr>
          <w:sz w:val="28"/>
          <w:szCs w:val="28"/>
        </w:rPr>
        <w:t xml:space="preserve">Статьями 279 </w:t>
      </w:r>
      <w:r w:rsidR="007C404E">
        <w:rPr>
          <w:sz w:val="28"/>
          <w:szCs w:val="28"/>
        </w:rPr>
        <w:t xml:space="preserve">и 281 </w:t>
      </w:r>
      <w:r w:rsidRPr="00CD1265">
        <w:rPr>
          <w:sz w:val="28"/>
          <w:szCs w:val="28"/>
        </w:rPr>
        <w:t xml:space="preserve">Гражданского кодекса Российской Федерации и  статьями 56.2-56.11 Земельного кодекса Российской Федерации установлены полномочия  органов </w:t>
      </w:r>
      <w:r w:rsidR="00B264D1" w:rsidRPr="00CD1265">
        <w:rPr>
          <w:sz w:val="28"/>
          <w:szCs w:val="28"/>
        </w:rPr>
        <w:t>исполнительной власти субъектов Российской Федерации и органов местного самоуправления по изъятию земельных участков для государственных или муниципальных нужд, а также основания и порядок изъятия земельных участков для госуда</w:t>
      </w:r>
      <w:r w:rsidRPr="00CD1265">
        <w:rPr>
          <w:sz w:val="28"/>
          <w:szCs w:val="28"/>
        </w:rPr>
        <w:t>рственн</w:t>
      </w:r>
      <w:r w:rsidR="00B264D1" w:rsidRPr="00CD1265">
        <w:rPr>
          <w:sz w:val="28"/>
          <w:szCs w:val="28"/>
        </w:rPr>
        <w:t>ых или муниципальных нужд. В соответствии со  статьями 4 и 5 Закона Карачаево-Черкесской Республики от  09 декабря 2003 № 61-РЗ «Особенности регулирования земельных отношений в Карачаево-Черкесской Республике» определены соответственно полномочия Правительства Карачаево-Черкесской Республики по принятию решения по изъятию земельных участков для государственных нужд и Министерства имущественных и земельных отношений Карачаево-Черкесской Республики по проведению мероприятий</w:t>
      </w:r>
      <w:r w:rsidR="009C4733" w:rsidRPr="00CD1265">
        <w:rPr>
          <w:sz w:val="28"/>
          <w:szCs w:val="28"/>
        </w:rPr>
        <w:t xml:space="preserve"> по изъятию таких участков. </w:t>
      </w:r>
      <w:r w:rsidR="009D512E" w:rsidRPr="00CD4D31">
        <w:rPr>
          <w:sz w:val="28"/>
          <w:szCs w:val="28"/>
        </w:rPr>
        <w:t>постановление</w:t>
      </w:r>
      <w:r w:rsidR="009D512E">
        <w:rPr>
          <w:sz w:val="28"/>
          <w:szCs w:val="28"/>
        </w:rPr>
        <w:t>м</w:t>
      </w:r>
      <w:r w:rsidR="009D512E" w:rsidRPr="00CD4D31">
        <w:rPr>
          <w:sz w:val="28"/>
          <w:szCs w:val="28"/>
        </w:rPr>
        <w:t xml:space="preserve"> Правительства Карачаево-Черкесской </w:t>
      </w:r>
      <w:r w:rsidR="009D512E" w:rsidRPr="00CD4D31">
        <w:rPr>
          <w:sz w:val="28"/>
          <w:szCs w:val="28"/>
        </w:rPr>
        <w:lastRenderedPageBreak/>
        <w:t xml:space="preserve">Республики от </w:t>
      </w:r>
      <w:r w:rsidR="009D512E">
        <w:rPr>
          <w:sz w:val="28"/>
          <w:szCs w:val="28"/>
        </w:rPr>
        <w:t xml:space="preserve">05 октября 2024 № 238 </w:t>
      </w:r>
      <w:r w:rsidR="009D512E" w:rsidRPr="00CD4D31">
        <w:rPr>
          <w:sz w:val="28"/>
          <w:szCs w:val="28"/>
        </w:rPr>
        <w:t xml:space="preserve"> «</w:t>
      </w:r>
      <w:r w:rsidR="009D512E">
        <w:rPr>
          <w:sz w:val="28"/>
          <w:szCs w:val="28"/>
        </w:rPr>
        <w:t xml:space="preserve"> Об утверждении схемы территориального планирования Карачаево –Черкесской Республики в области транспорта (железнодорожного, водного, воздушного), автомобильных дорог регионального или межмуниципального значения </w:t>
      </w:r>
      <w:r w:rsidR="009D512E" w:rsidRPr="00CD4D31">
        <w:rPr>
          <w:sz w:val="28"/>
          <w:szCs w:val="28"/>
        </w:rPr>
        <w:t>»</w:t>
      </w:r>
      <w:r w:rsidR="009D512E">
        <w:rPr>
          <w:sz w:val="28"/>
          <w:szCs w:val="28"/>
        </w:rPr>
        <w:t xml:space="preserve">, </w:t>
      </w:r>
      <w:r w:rsidR="009C4733" w:rsidRPr="00CD1265">
        <w:rPr>
          <w:sz w:val="28"/>
          <w:szCs w:val="28"/>
        </w:rPr>
        <w:t xml:space="preserve">в документы территориального планирования Карачаево-Черкесской Республики включен объект регионального значения </w:t>
      </w:r>
      <w:proofErr w:type="spellStart"/>
      <w:r w:rsidR="009C4733" w:rsidRPr="00CD1265">
        <w:rPr>
          <w:sz w:val="28"/>
          <w:szCs w:val="28"/>
        </w:rPr>
        <w:t>аэропортный</w:t>
      </w:r>
      <w:proofErr w:type="spellEnd"/>
      <w:r w:rsidR="009C4733" w:rsidRPr="00CD1265">
        <w:rPr>
          <w:sz w:val="28"/>
          <w:szCs w:val="28"/>
        </w:rPr>
        <w:t xml:space="preserve"> комплекс Архыз.</w:t>
      </w:r>
    </w:p>
    <w:p w:rsidR="003F79DF" w:rsidRPr="00CD1265" w:rsidRDefault="00660245" w:rsidP="00CD12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>3.</w:t>
      </w:r>
      <w:r w:rsidR="003F79DF" w:rsidRPr="00CD1265">
        <w:rPr>
          <w:rFonts w:ascii="Times New Roman" w:hAnsi="Times New Roman" w:cs="Times New Roman"/>
          <w:sz w:val="28"/>
          <w:szCs w:val="28"/>
        </w:rPr>
        <w:t>Проект</w:t>
      </w:r>
      <w:r w:rsidR="009C4733" w:rsidRPr="00CD1265">
        <w:rPr>
          <w:rFonts w:ascii="Times New Roman" w:hAnsi="Times New Roman" w:cs="Times New Roman"/>
          <w:sz w:val="28"/>
          <w:szCs w:val="28"/>
        </w:rPr>
        <w:t xml:space="preserve">ом изымаются земельные участки, принадлежащие на праве собственности физическим лицам для строительства </w:t>
      </w:r>
      <w:r w:rsidR="003F79DF" w:rsidRPr="00CD1265">
        <w:rPr>
          <w:rFonts w:ascii="Times New Roman" w:hAnsi="Times New Roman" w:cs="Times New Roman"/>
          <w:sz w:val="28"/>
          <w:szCs w:val="28"/>
        </w:rPr>
        <w:t xml:space="preserve"> </w:t>
      </w:r>
      <w:r w:rsidRPr="00CD1265">
        <w:rPr>
          <w:rFonts w:ascii="Times New Roman" w:hAnsi="Times New Roman" w:cs="Times New Roman"/>
          <w:sz w:val="28"/>
          <w:szCs w:val="28"/>
        </w:rPr>
        <w:t xml:space="preserve">объект регионального значения </w:t>
      </w:r>
      <w:proofErr w:type="spellStart"/>
      <w:r w:rsidRPr="00CD1265">
        <w:rPr>
          <w:rFonts w:ascii="Times New Roman" w:hAnsi="Times New Roman" w:cs="Times New Roman"/>
          <w:sz w:val="28"/>
          <w:szCs w:val="28"/>
        </w:rPr>
        <w:t>аэропортного</w:t>
      </w:r>
      <w:proofErr w:type="spellEnd"/>
      <w:r w:rsidRPr="00CD1265">
        <w:rPr>
          <w:rFonts w:ascii="Times New Roman" w:hAnsi="Times New Roman" w:cs="Times New Roman"/>
          <w:sz w:val="28"/>
          <w:szCs w:val="28"/>
        </w:rPr>
        <w:t xml:space="preserve"> комплекса Архыз и объектов инфраструктуры комплекса</w:t>
      </w:r>
      <w:r w:rsidR="005B7C94" w:rsidRPr="00CD1265">
        <w:rPr>
          <w:rFonts w:ascii="Times New Roman" w:hAnsi="Times New Roman" w:cs="Times New Roman"/>
          <w:sz w:val="28"/>
          <w:szCs w:val="28"/>
        </w:rPr>
        <w:t>.</w:t>
      </w:r>
      <w:r w:rsidRPr="00CD1265">
        <w:rPr>
          <w:rFonts w:ascii="Times New Roman" w:hAnsi="Times New Roman" w:cs="Times New Roman"/>
          <w:sz w:val="28"/>
          <w:szCs w:val="28"/>
        </w:rPr>
        <w:t xml:space="preserve"> В соответствии с Проектом Министерству имущественных и земельных отношений Карачаево-Черкесской Республики дается поручение провести мероприятия, установленные земельным законодательством по изъятию земельных участков для государственных нужд:</w:t>
      </w:r>
    </w:p>
    <w:p w:rsidR="00660245" w:rsidRPr="00CD1265" w:rsidRDefault="00660245" w:rsidP="00CD12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2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D1265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Министерства имущественных и земельных отношений Карачаево-Черкесской Республики в информационно-телекоммуникационной сети «Интернет»; </w:t>
      </w:r>
    </w:p>
    <w:p w:rsidR="00660245" w:rsidRPr="00CD1265" w:rsidRDefault="00660245" w:rsidP="00CD12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правообладателям изымаемых земельных участков;</w:t>
      </w:r>
    </w:p>
    <w:p w:rsidR="00660245" w:rsidRPr="00CD1265" w:rsidRDefault="00660245" w:rsidP="00CD12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Управление Федеральной службы государственной регистрации, кадастра и картографии по Карачаево-Черкесской Республике;</w:t>
      </w:r>
    </w:p>
    <w:p w:rsidR="00660245" w:rsidRPr="00CD1265" w:rsidRDefault="00660245" w:rsidP="00CD12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265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CD1265">
        <w:rPr>
          <w:rFonts w:ascii="Times New Roman" w:hAnsi="Times New Roman" w:cs="Times New Roman"/>
          <w:sz w:val="28"/>
          <w:szCs w:val="28"/>
        </w:rPr>
        <w:t xml:space="preserve"> опубликование настоящего постановления в порядке установленном для официального опубликования (обнародования) муниципальных правовых актов уставом муниципального образования по месту нахождения земельных участков, подлежащих изъятию;</w:t>
      </w:r>
    </w:p>
    <w:p w:rsidR="00660245" w:rsidRPr="00CD1265" w:rsidRDefault="00660245" w:rsidP="00CD12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lastRenderedPageBreak/>
        <w:t>обеспечить мероприятия по определению размера возмещения за земельные участки, изымаемые для государственных нужд Карачаево-Черкесской Республики;</w:t>
      </w:r>
    </w:p>
    <w:p w:rsidR="00660245" w:rsidRPr="00CD1265" w:rsidRDefault="00660245" w:rsidP="00CD12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>заключить с собственниками земельных участков соглашения об изъятии земельных участков для государственных нужд Карачаево-Черкесской Республики.</w:t>
      </w:r>
    </w:p>
    <w:p w:rsidR="00D449D4" w:rsidRPr="00CD1265" w:rsidRDefault="003F79DF" w:rsidP="00CD1265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 xml:space="preserve">4. Принятие </w:t>
      </w:r>
      <w:r w:rsidR="005B7C94" w:rsidRPr="00CD1265">
        <w:rPr>
          <w:rFonts w:ascii="Times New Roman" w:hAnsi="Times New Roman" w:cs="Times New Roman"/>
          <w:sz w:val="28"/>
          <w:szCs w:val="28"/>
        </w:rPr>
        <w:t>Проекта</w:t>
      </w:r>
      <w:r w:rsidRPr="00CD1265">
        <w:rPr>
          <w:rFonts w:ascii="Times New Roman" w:hAnsi="Times New Roman" w:cs="Times New Roman"/>
          <w:sz w:val="28"/>
          <w:szCs w:val="28"/>
        </w:rPr>
        <w:t xml:space="preserve"> </w:t>
      </w:r>
      <w:r w:rsidR="000C47E1">
        <w:rPr>
          <w:rFonts w:ascii="Times New Roman" w:hAnsi="Times New Roman" w:cs="Times New Roman"/>
          <w:sz w:val="28"/>
          <w:szCs w:val="28"/>
        </w:rPr>
        <w:t>по</w:t>
      </w:r>
      <w:r w:rsidR="00CE1B96" w:rsidRPr="00CD1265">
        <w:rPr>
          <w:rFonts w:ascii="Times New Roman" w:hAnsi="Times New Roman" w:cs="Times New Roman"/>
          <w:sz w:val="28"/>
          <w:szCs w:val="28"/>
        </w:rPr>
        <w:t>требуе</w:t>
      </w:r>
      <w:r w:rsidRPr="00CD1265">
        <w:rPr>
          <w:rFonts w:ascii="Times New Roman" w:hAnsi="Times New Roman" w:cs="Times New Roman"/>
          <w:sz w:val="28"/>
          <w:szCs w:val="28"/>
        </w:rPr>
        <w:t xml:space="preserve">т выделения дополнительных средств </w:t>
      </w:r>
      <w:r w:rsidR="000C47E1">
        <w:rPr>
          <w:rFonts w:ascii="Times New Roman" w:hAnsi="Times New Roman" w:cs="Times New Roman"/>
          <w:sz w:val="28"/>
          <w:szCs w:val="28"/>
        </w:rPr>
        <w:t xml:space="preserve">из </w:t>
      </w:r>
      <w:r w:rsidRPr="00CD1265">
        <w:rPr>
          <w:rFonts w:ascii="Times New Roman" w:hAnsi="Times New Roman" w:cs="Times New Roman"/>
          <w:sz w:val="28"/>
          <w:szCs w:val="28"/>
        </w:rPr>
        <w:t>республиканского бюдж</w:t>
      </w:r>
      <w:r w:rsidR="00C7192F" w:rsidRPr="00CD1265">
        <w:rPr>
          <w:rFonts w:ascii="Times New Roman" w:hAnsi="Times New Roman" w:cs="Times New Roman"/>
          <w:sz w:val="28"/>
          <w:szCs w:val="28"/>
        </w:rPr>
        <w:t xml:space="preserve">ета </w:t>
      </w:r>
      <w:r w:rsidR="000C47E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C7192F" w:rsidRPr="00CD1265">
        <w:rPr>
          <w:rFonts w:ascii="Times New Roman" w:hAnsi="Times New Roman" w:cs="Times New Roman"/>
          <w:sz w:val="28"/>
          <w:szCs w:val="28"/>
        </w:rPr>
        <w:t>на его реализацию</w:t>
      </w:r>
      <w:r w:rsidR="00CE1B96" w:rsidRPr="00CD1265">
        <w:rPr>
          <w:rFonts w:ascii="Times New Roman" w:hAnsi="Times New Roman" w:cs="Times New Roman"/>
          <w:sz w:val="28"/>
          <w:szCs w:val="28"/>
        </w:rPr>
        <w:t xml:space="preserve"> согласно прилагаемо</w:t>
      </w:r>
      <w:r w:rsidR="00B264D1" w:rsidRPr="00CD1265">
        <w:rPr>
          <w:rFonts w:ascii="Times New Roman" w:hAnsi="Times New Roman" w:cs="Times New Roman"/>
          <w:sz w:val="28"/>
          <w:szCs w:val="28"/>
        </w:rPr>
        <w:t>му</w:t>
      </w:r>
      <w:r w:rsidR="00CE1B96" w:rsidRPr="00CD1265">
        <w:rPr>
          <w:rFonts w:ascii="Times New Roman" w:hAnsi="Times New Roman" w:cs="Times New Roman"/>
          <w:sz w:val="28"/>
          <w:szCs w:val="28"/>
        </w:rPr>
        <w:t xml:space="preserve"> финансово-экономическому обоснованию к Проекту</w:t>
      </w:r>
      <w:r w:rsidR="00C7192F" w:rsidRPr="00CD1265">
        <w:rPr>
          <w:rFonts w:ascii="Times New Roman" w:hAnsi="Times New Roman" w:cs="Times New Roman"/>
          <w:sz w:val="28"/>
          <w:szCs w:val="28"/>
        </w:rPr>
        <w:t xml:space="preserve"> и не приведет к</w:t>
      </w:r>
      <w:r w:rsidR="00E76AA3" w:rsidRPr="00CD1265">
        <w:rPr>
          <w:rFonts w:ascii="Times New Roman" w:hAnsi="Times New Roman" w:cs="Times New Roman"/>
          <w:sz w:val="28"/>
          <w:szCs w:val="28"/>
        </w:rPr>
        <w:t xml:space="preserve"> образованию</w:t>
      </w:r>
      <w:r w:rsidR="00C7192F" w:rsidRPr="00CD1265">
        <w:rPr>
          <w:rFonts w:ascii="Times New Roman" w:hAnsi="Times New Roman" w:cs="Times New Roman"/>
          <w:sz w:val="28"/>
          <w:szCs w:val="28"/>
        </w:rPr>
        <w:t xml:space="preserve"> выпадающи</w:t>
      </w:r>
      <w:r w:rsidR="00E76AA3" w:rsidRPr="00CD1265">
        <w:rPr>
          <w:rFonts w:ascii="Times New Roman" w:hAnsi="Times New Roman" w:cs="Times New Roman"/>
          <w:sz w:val="28"/>
          <w:szCs w:val="28"/>
        </w:rPr>
        <w:t>х</w:t>
      </w:r>
      <w:r w:rsidR="00C7192F" w:rsidRPr="00CD126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76AA3" w:rsidRPr="00CD1265">
        <w:rPr>
          <w:rFonts w:ascii="Times New Roman" w:hAnsi="Times New Roman" w:cs="Times New Roman"/>
          <w:sz w:val="28"/>
          <w:szCs w:val="28"/>
        </w:rPr>
        <w:t>ов республиканского и муниципальных бюджетов</w:t>
      </w:r>
      <w:r w:rsidR="00CE1B96" w:rsidRPr="00CD1265">
        <w:rPr>
          <w:rFonts w:ascii="Times New Roman" w:hAnsi="Times New Roman" w:cs="Times New Roman"/>
          <w:sz w:val="28"/>
          <w:szCs w:val="28"/>
        </w:rPr>
        <w:t>.</w:t>
      </w:r>
      <w:r w:rsidR="00C7192F" w:rsidRPr="00CD1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9D4" w:rsidRPr="00CD1265" w:rsidRDefault="00D449D4" w:rsidP="00CD1265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>5. В связи с принятием П</w:t>
      </w:r>
      <w:r w:rsidR="000D21DD" w:rsidRPr="00CD1265">
        <w:rPr>
          <w:rFonts w:ascii="Times New Roman" w:hAnsi="Times New Roman" w:cs="Times New Roman"/>
          <w:sz w:val="28"/>
          <w:szCs w:val="28"/>
        </w:rPr>
        <w:t>роекта</w:t>
      </w:r>
      <w:r w:rsidRPr="00CD1265">
        <w:rPr>
          <w:rFonts w:ascii="Times New Roman" w:hAnsi="Times New Roman" w:cs="Times New Roman"/>
          <w:sz w:val="28"/>
          <w:szCs w:val="28"/>
        </w:rPr>
        <w:t xml:space="preserve"> не потребуется внесения изменений, дополнений, либо признания утратившим силу иных правовых актов</w:t>
      </w:r>
      <w:r w:rsidR="000C47E1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</w:t>
      </w:r>
      <w:r w:rsidRPr="00CD1265">
        <w:rPr>
          <w:rFonts w:ascii="Times New Roman" w:hAnsi="Times New Roman" w:cs="Times New Roman"/>
          <w:sz w:val="28"/>
          <w:szCs w:val="28"/>
        </w:rPr>
        <w:t>.</w:t>
      </w:r>
    </w:p>
    <w:p w:rsidR="003F79DF" w:rsidRPr="00CD1265" w:rsidRDefault="003F79DF" w:rsidP="00CD1265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DF" w:rsidRPr="00CD1265" w:rsidRDefault="003F79DF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94" w:rsidRPr="00CD1265" w:rsidRDefault="003F79DF" w:rsidP="00CD1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 xml:space="preserve">Министр имущественных </w:t>
      </w:r>
    </w:p>
    <w:p w:rsidR="003F79DF" w:rsidRPr="00CD1265" w:rsidRDefault="003F79DF" w:rsidP="00CD1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:rsidR="003F79DF" w:rsidRPr="00CD1265" w:rsidRDefault="003F79DF" w:rsidP="00CD1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D1265">
        <w:rPr>
          <w:rFonts w:ascii="Times New Roman" w:hAnsi="Times New Roman" w:cs="Times New Roman"/>
          <w:sz w:val="28"/>
          <w:szCs w:val="28"/>
        </w:rPr>
        <w:tab/>
      </w:r>
      <w:r w:rsidRPr="00CD1265">
        <w:rPr>
          <w:rFonts w:ascii="Times New Roman" w:hAnsi="Times New Roman" w:cs="Times New Roman"/>
          <w:sz w:val="28"/>
          <w:szCs w:val="28"/>
        </w:rPr>
        <w:tab/>
      </w:r>
      <w:r w:rsidR="00E81667" w:rsidRPr="00CD12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1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1667" w:rsidRPr="00CD1265">
        <w:rPr>
          <w:rFonts w:ascii="Times New Roman" w:hAnsi="Times New Roman" w:cs="Times New Roman"/>
          <w:sz w:val="28"/>
          <w:szCs w:val="28"/>
        </w:rPr>
        <w:t xml:space="preserve"> </w:t>
      </w:r>
      <w:r w:rsidR="005B7C94" w:rsidRPr="00CD1265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5B7C94" w:rsidRPr="00CD1265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3F79DF" w:rsidRPr="00CD1265" w:rsidRDefault="003F79DF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2E" w:rsidRDefault="009D512E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2E" w:rsidRDefault="009D512E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9D512E" w:rsidRDefault="003F79DF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2E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341876" w:rsidRPr="009D512E">
        <w:rPr>
          <w:rFonts w:ascii="Times New Roman" w:hAnsi="Times New Roman" w:cs="Times New Roman"/>
          <w:sz w:val="24"/>
          <w:szCs w:val="24"/>
        </w:rPr>
        <w:t>Байрамукова</w:t>
      </w:r>
      <w:proofErr w:type="spellEnd"/>
      <w:r w:rsidR="00341876" w:rsidRPr="009D512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3F79DF" w:rsidRPr="009D512E" w:rsidRDefault="003F79DF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2E">
        <w:rPr>
          <w:rFonts w:ascii="Times New Roman" w:hAnsi="Times New Roman" w:cs="Times New Roman"/>
          <w:sz w:val="24"/>
          <w:szCs w:val="24"/>
        </w:rPr>
        <w:t>Тел. 26-10-85</w:t>
      </w:r>
      <w:r w:rsidR="00D449D4" w:rsidRPr="009D512E">
        <w:rPr>
          <w:rFonts w:ascii="Times New Roman" w:hAnsi="Times New Roman" w:cs="Times New Roman"/>
          <w:sz w:val="24"/>
          <w:szCs w:val="24"/>
        </w:rPr>
        <w:t>______________</w:t>
      </w:r>
    </w:p>
    <w:p w:rsidR="003F79DF" w:rsidRPr="00CD1265" w:rsidRDefault="003F79DF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2E"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p w:rsidR="003B74DB" w:rsidRPr="00CD1265" w:rsidRDefault="003B74DB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DB" w:rsidRPr="00CD1265" w:rsidRDefault="003B74DB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DB" w:rsidRPr="00CD1265" w:rsidRDefault="003B74DB" w:rsidP="00CD126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CF32C5" w:rsidRPr="003F79DF" w:rsidRDefault="003B74DB" w:rsidP="00CF32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Карачаево-Черкесской Республики  «</w:t>
      </w:r>
      <w:r w:rsidR="00CF32C5" w:rsidRPr="003F79DF">
        <w:rPr>
          <w:rFonts w:ascii="Times New Roman" w:hAnsi="Times New Roman" w:cs="Times New Roman"/>
          <w:sz w:val="28"/>
          <w:szCs w:val="28"/>
        </w:rPr>
        <w:t xml:space="preserve">Об </w:t>
      </w:r>
      <w:r w:rsidR="00CF32C5">
        <w:rPr>
          <w:rFonts w:ascii="Times New Roman" w:hAnsi="Times New Roman" w:cs="Times New Roman"/>
          <w:sz w:val="28"/>
          <w:szCs w:val="28"/>
        </w:rPr>
        <w:t>изъятии земельных участков для строительства объектов аэродромной и аэропортовой инфраструктуры аэропортового комплекса «Архыз»</w:t>
      </w:r>
    </w:p>
    <w:p w:rsidR="000C47E1" w:rsidRPr="00CD1265" w:rsidRDefault="000C47E1" w:rsidP="00CF3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DB" w:rsidRPr="00CF32C5" w:rsidRDefault="003B74DB" w:rsidP="00A01B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Правительства Карачаево-Черкесской Республики</w:t>
      </w:r>
      <w:r w:rsidR="00D62FB2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32C5" w:rsidRPr="003F79DF">
        <w:rPr>
          <w:rFonts w:ascii="Times New Roman" w:hAnsi="Times New Roman" w:cs="Times New Roman"/>
          <w:sz w:val="28"/>
          <w:szCs w:val="28"/>
        </w:rPr>
        <w:t xml:space="preserve">Об </w:t>
      </w:r>
      <w:r w:rsidR="00CF32C5">
        <w:rPr>
          <w:rFonts w:ascii="Times New Roman" w:hAnsi="Times New Roman" w:cs="Times New Roman"/>
          <w:sz w:val="28"/>
          <w:szCs w:val="28"/>
        </w:rPr>
        <w:t xml:space="preserve">изъятии земельных участков для строительства объектов аэродромной и аэропортовой инфраструктуры аэропортового комплекса «Архыз» </w:t>
      </w: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 потребует дополнительных финансовых затрат</w:t>
      </w:r>
      <w:r w:rsidR="00D62FB2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республиканского  бюджет</w:t>
      </w:r>
      <w:r w:rsidR="00D62FB2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оплаты услуг </w:t>
      </w:r>
      <w:r w:rsidR="00893FA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независимого </w:t>
      </w:r>
      <w:r w:rsidR="00D62FB2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оценщика при проведении рыночной оценки стоимости изымаемых земельных участков, для возмещения  стоимости земельных участков их собственникам и для выполнения кадастровых работ по образованию земельных участков, вошедших в границы планируемого размещения  объектов инфраструктуры </w:t>
      </w:r>
      <w:proofErr w:type="spellStart"/>
      <w:r w:rsidR="00D62FB2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аэропортного</w:t>
      </w:r>
      <w:proofErr w:type="spellEnd"/>
      <w:r w:rsidR="00D62FB2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Архыз</w:t>
      </w: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4DB" w:rsidRPr="00CD1265" w:rsidRDefault="003B74DB" w:rsidP="00CD12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FA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по денежным, средствам, необходимым для изъятия земельных участков для строительства </w:t>
      </w:r>
      <w:proofErr w:type="spellStart"/>
      <w:r w:rsidR="00893FA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аэропортного</w:t>
      </w:r>
      <w:proofErr w:type="spellEnd"/>
      <w:r w:rsidR="00893FA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Архыз</w:t>
      </w:r>
      <w:r w:rsidR="00591DA4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 w:rsidR="008C02F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32F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1 320</w:t>
      </w:r>
      <w:r w:rsidR="008C02F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(восемьдесят</w:t>
      </w:r>
      <w:r w:rsidR="007E032F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миллион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триста</w:t>
      </w:r>
      <w:r w:rsidR="007E032F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</w:t>
      </w:r>
      <w:r w:rsidR="008C02F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93FA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FAB" w:rsidRPr="00CD1265" w:rsidRDefault="00893FAB" w:rsidP="00CD12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-Услуги  независимого оценщика в размере 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1 320 </w:t>
      </w: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миллион триста двадцать тысяч)</w:t>
      </w: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х 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стоимость отчета о рыночной стоимости 1 участка);</w:t>
      </w:r>
    </w:p>
    <w:p w:rsidR="00893FAB" w:rsidRPr="00CD1265" w:rsidRDefault="00893FAB" w:rsidP="00CD12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265">
        <w:rPr>
          <w:rFonts w:ascii="Times New Roman" w:hAnsi="Times New Roman" w:cs="Times New Roman"/>
          <w:sz w:val="28"/>
          <w:szCs w:val="28"/>
        </w:rPr>
        <w:t xml:space="preserve"> </w:t>
      </w:r>
      <w:r w:rsidR="00591DA4" w:rsidRPr="00CD1265">
        <w:rPr>
          <w:rFonts w:ascii="Times New Roman" w:hAnsi="Times New Roman" w:cs="Times New Roman"/>
          <w:sz w:val="28"/>
          <w:szCs w:val="28"/>
        </w:rPr>
        <w:t>Размер возмещения за земельные участки, изымаемые для государственных нужд</w:t>
      </w:r>
      <w:r w:rsidR="004475D1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591DA4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56.8 Земельного кодекса Российской Федерации в размере 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591DA4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 рублей (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8C02F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591DA4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х180 000 рублей, ориентировочная стоимость 1 участка);</w:t>
      </w:r>
    </w:p>
    <w:p w:rsidR="003B74DB" w:rsidRPr="00CD1265" w:rsidRDefault="00591DA4" w:rsidP="009D51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C02F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кадастровые работы в отношении изымаемых земельных участков</w:t>
      </w:r>
      <w:bookmarkStart w:id="1" w:name="_GoBack"/>
      <w:bookmarkEnd w:id="1"/>
      <w:r w:rsidR="008C02F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242F0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02FB" w:rsidRPr="00CD1265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 рублей.</w:t>
      </w:r>
    </w:p>
    <w:p w:rsidR="003B74DB" w:rsidRPr="00CD1265" w:rsidRDefault="003B74DB" w:rsidP="00CD12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74DB" w:rsidRPr="00CD1265" w:rsidRDefault="003B74DB" w:rsidP="009D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265">
        <w:rPr>
          <w:rFonts w:ascii="Times New Roman" w:eastAsia="Calibri" w:hAnsi="Times New Roman" w:cs="Times New Roman"/>
          <w:sz w:val="28"/>
          <w:szCs w:val="28"/>
        </w:rPr>
        <w:t>Министр</w:t>
      </w:r>
      <w:r w:rsidRPr="00CD1265">
        <w:rPr>
          <w:rFonts w:ascii="Times New Roman" w:eastAsia="Calibri" w:hAnsi="Times New Roman" w:cs="Times New Roman"/>
          <w:sz w:val="28"/>
          <w:szCs w:val="28"/>
        </w:rPr>
        <w:tab/>
      </w:r>
      <w:r w:rsidRPr="00CD1265">
        <w:rPr>
          <w:rFonts w:ascii="Times New Roman" w:eastAsia="Calibri" w:hAnsi="Times New Roman" w:cs="Times New Roman"/>
          <w:sz w:val="28"/>
          <w:szCs w:val="28"/>
        </w:rPr>
        <w:tab/>
      </w:r>
      <w:r w:rsidRPr="00CD1265">
        <w:rPr>
          <w:rFonts w:ascii="Times New Roman" w:eastAsia="Calibri" w:hAnsi="Times New Roman" w:cs="Times New Roman"/>
          <w:sz w:val="28"/>
          <w:szCs w:val="28"/>
        </w:rPr>
        <w:tab/>
      </w:r>
      <w:r w:rsidRPr="00CD126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 w:rsidR="00D62FB2" w:rsidRPr="00CD1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CD1265">
        <w:rPr>
          <w:rFonts w:ascii="Times New Roman" w:eastAsia="Calibri" w:hAnsi="Times New Roman" w:cs="Times New Roman"/>
          <w:sz w:val="28"/>
          <w:szCs w:val="28"/>
        </w:rPr>
        <w:t xml:space="preserve">   Р.О. </w:t>
      </w:r>
      <w:proofErr w:type="spellStart"/>
      <w:r w:rsidRPr="00CD1265">
        <w:rPr>
          <w:rFonts w:ascii="Times New Roman" w:eastAsia="Calibri" w:hAnsi="Times New Roman" w:cs="Times New Roman"/>
          <w:sz w:val="28"/>
          <w:szCs w:val="28"/>
        </w:rPr>
        <w:t>Баскаев</w:t>
      </w:r>
      <w:proofErr w:type="spellEnd"/>
    </w:p>
    <w:p w:rsidR="004E0127" w:rsidRPr="00CD1265" w:rsidRDefault="004E0127" w:rsidP="00CD12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0127" w:rsidRPr="00CD1265" w:rsidSect="00321A5E">
      <w:headerReference w:type="default" r:id="rId8"/>
      <w:footerReference w:type="default" r:id="rId9"/>
      <w:pgSz w:w="11905" w:h="16838"/>
      <w:pgMar w:top="1276" w:right="1132" w:bottom="1135" w:left="1701" w:header="397" w:footer="0" w:gutter="0"/>
      <w:pgNumType w:start="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1E" w:rsidRDefault="00FB721E" w:rsidP="00A54769">
      <w:pPr>
        <w:spacing w:after="0" w:line="240" w:lineRule="auto"/>
      </w:pPr>
      <w:r>
        <w:separator/>
      </w:r>
    </w:p>
  </w:endnote>
  <w:endnote w:type="continuationSeparator" w:id="0">
    <w:p w:rsidR="00FB721E" w:rsidRDefault="00FB721E" w:rsidP="00A5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F0" w:rsidRDefault="000242F0">
    <w:pPr>
      <w:pStyle w:val="ac"/>
      <w:jc w:val="right"/>
    </w:pPr>
  </w:p>
  <w:p w:rsidR="000242F0" w:rsidRDefault="000242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1E" w:rsidRDefault="00FB721E" w:rsidP="00A54769">
      <w:pPr>
        <w:spacing w:after="0" w:line="240" w:lineRule="auto"/>
      </w:pPr>
      <w:r>
        <w:separator/>
      </w:r>
    </w:p>
  </w:footnote>
  <w:footnote w:type="continuationSeparator" w:id="0">
    <w:p w:rsidR="00FB721E" w:rsidRDefault="00FB721E" w:rsidP="00A5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A4CDD">
      <w:trPr>
        <w:trHeight w:val="720"/>
      </w:trPr>
      <w:tc>
        <w:tcPr>
          <w:tcW w:w="1667" w:type="pct"/>
        </w:tcPr>
        <w:p w:rsidR="002A4CDD" w:rsidRDefault="002A4CDD">
          <w:pPr>
            <w:pStyle w:val="aa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2A4CDD" w:rsidRDefault="002A4CDD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A4CDD" w:rsidRPr="002A4CDD" w:rsidRDefault="002A4CDD" w:rsidP="002A4CDD">
          <w:pPr>
            <w:pStyle w:val="aa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5B9BD5" w:themeColor="accent1"/>
            </w:rPr>
          </w:pPr>
          <w:r w:rsidRPr="002A4CD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</w:t>
          </w:r>
        </w:p>
      </w:tc>
    </w:tr>
  </w:tbl>
  <w:p w:rsidR="000242F0" w:rsidRPr="001261BE" w:rsidRDefault="000242F0" w:rsidP="00A54769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F5285"/>
    <w:multiLevelType w:val="hybridMultilevel"/>
    <w:tmpl w:val="C5526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769D7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DF"/>
    <w:rsid w:val="00022C97"/>
    <w:rsid w:val="000242F0"/>
    <w:rsid w:val="00026180"/>
    <w:rsid w:val="00034508"/>
    <w:rsid w:val="0005439D"/>
    <w:rsid w:val="00061835"/>
    <w:rsid w:val="00092670"/>
    <w:rsid w:val="000936E9"/>
    <w:rsid w:val="00093B12"/>
    <w:rsid w:val="000960B9"/>
    <w:rsid w:val="000C47E1"/>
    <w:rsid w:val="000D21DD"/>
    <w:rsid w:val="000D36B4"/>
    <w:rsid w:val="000E17AA"/>
    <w:rsid w:val="000F4FFB"/>
    <w:rsid w:val="0010226F"/>
    <w:rsid w:val="001075D1"/>
    <w:rsid w:val="00120A28"/>
    <w:rsid w:val="001261BE"/>
    <w:rsid w:val="00165EE0"/>
    <w:rsid w:val="001A10C6"/>
    <w:rsid w:val="001A657D"/>
    <w:rsid w:val="001B6E34"/>
    <w:rsid w:val="001F2C04"/>
    <w:rsid w:val="00203E06"/>
    <w:rsid w:val="0021652A"/>
    <w:rsid w:val="002170D4"/>
    <w:rsid w:val="00231B73"/>
    <w:rsid w:val="0029398C"/>
    <w:rsid w:val="00294386"/>
    <w:rsid w:val="002A1961"/>
    <w:rsid w:val="002A4CDD"/>
    <w:rsid w:val="002B2F10"/>
    <w:rsid w:val="00321807"/>
    <w:rsid w:val="00321A5E"/>
    <w:rsid w:val="003350E1"/>
    <w:rsid w:val="00341876"/>
    <w:rsid w:val="00370CB9"/>
    <w:rsid w:val="003731EA"/>
    <w:rsid w:val="00395A02"/>
    <w:rsid w:val="003B74DB"/>
    <w:rsid w:val="003E7C4D"/>
    <w:rsid w:val="003F79DF"/>
    <w:rsid w:val="00426C7B"/>
    <w:rsid w:val="00434A5E"/>
    <w:rsid w:val="004475D1"/>
    <w:rsid w:val="00455AF1"/>
    <w:rsid w:val="0046015D"/>
    <w:rsid w:val="00463D71"/>
    <w:rsid w:val="0046544D"/>
    <w:rsid w:val="004658B7"/>
    <w:rsid w:val="0048320E"/>
    <w:rsid w:val="004B73A9"/>
    <w:rsid w:val="004E0127"/>
    <w:rsid w:val="004E4176"/>
    <w:rsid w:val="004E7172"/>
    <w:rsid w:val="004F5336"/>
    <w:rsid w:val="00562762"/>
    <w:rsid w:val="00591DA4"/>
    <w:rsid w:val="00594B92"/>
    <w:rsid w:val="0059703D"/>
    <w:rsid w:val="00597467"/>
    <w:rsid w:val="005B3EED"/>
    <w:rsid w:val="005B7C94"/>
    <w:rsid w:val="005C59C1"/>
    <w:rsid w:val="005D6C91"/>
    <w:rsid w:val="005D7323"/>
    <w:rsid w:val="00601BEA"/>
    <w:rsid w:val="00605E34"/>
    <w:rsid w:val="00613C89"/>
    <w:rsid w:val="00621569"/>
    <w:rsid w:val="00626DFA"/>
    <w:rsid w:val="00646151"/>
    <w:rsid w:val="0065618B"/>
    <w:rsid w:val="00660245"/>
    <w:rsid w:val="00684F5C"/>
    <w:rsid w:val="006854DC"/>
    <w:rsid w:val="006A0A96"/>
    <w:rsid w:val="006A590D"/>
    <w:rsid w:val="006B0438"/>
    <w:rsid w:val="006B500D"/>
    <w:rsid w:val="006B7ADC"/>
    <w:rsid w:val="006D34B5"/>
    <w:rsid w:val="006E4205"/>
    <w:rsid w:val="006F7B4E"/>
    <w:rsid w:val="00754EAB"/>
    <w:rsid w:val="00785299"/>
    <w:rsid w:val="007907FC"/>
    <w:rsid w:val="007C404E"/>
    <w:rsid w:val="007D1FFD"/>
    <w:rsid w:val="007E032F"/>
    <w:rsid w:val="007E06F5"/>
    <w:rsid w:val="00803C94"/>
    <w:rsid w:val="008137BA"/>
    <w:rsid w:val="00817A7A"/>
    <w:rsid w:val="0082382E"/>
    <w:rsid w:val="00825D70"/>
    <w:rsid w:val="00827823"/>
    <w:rsid w:val="00831A55"/>
    <w:rsid w:val="00842925"/>
    <w:rsid w:val="00847F3C"/>
    <w:rsid w:val="00855A13"/>
    <w:rsid w:val="00892B81"/>
    <w:rsid w:val="00893FAB"/>
    <w:rsid w:val="008B2343"/>
    <w:rsid w:val="008B79F8"/>
    <w:rsid w:val="008C02FB"/>
    <w:rsid w:val="008C2620"/>
    <w:rsid w:val="008D22CE"/>
    <w:rsid w:val="008F0F19"/>
    <w:rsid w:val="008F6F53"/>
    <w:rsid w:val="00963358"/>
    <w:rsid w:val="009A10F4"/>
    <w:rsid w:val="009A1F0A"/>
    <w:rsid w:val="009B2B8B"/>
    <w:rsid w:val="009C4733"/>
    <w:rsid w:val="009D3B3C"/>
    <w:rsid w:val="009D512E"/>
    <w:rsid w:val="009F0597"/>
    <w:rsid w:val="00A01B67"/>
    <w:rsid w:val="00A04B15"/>
    <w:rsid w:val="00A15921"/>
    <w:rsid w:val="00A45468"/>
    <w:rsid w:val="00A54769"/>
    <w:rsid w:val="00A63783"/>
    <w:rsid w:val="00A77C34"/>
    <w:rsid w:val="00AB19D2"/>
    <w:rsid w:val="00AC1277"/>
    <w:rsid w:val="00AE6C4F"/>
    <w:rsid w:val="00B14E61"/>
    <w:rsid w:val="00B1719C"/>
    <w:rsid w:val="00B25729"/>
    <w:rsid w:val="00B264D1"/>
    <w:rsid w:val="00B63854"/>
    <w:rsid w:val="00B64434"/>
    <w:rsid w:val="00B72CFD"/>
    <w:rsid w:val="00B73741"/>
    <w:rsid w:val="00B804BA"/>
    <w:rsid w:val="00B918A5"/>
    <w:rsid w:val="00B95C2D"/>
    <w:rsid w:val="00B96F1D"/>
    <w:rsid w:val="00BC680B"/>
    <w:rsid w:val="00BD1A0A"/>
    <w:rsid w:val="00C00C70"/>
    <w:rsid w:val="00C33B8F"/>
    <w:rsid w:val="00C44E80"/>
    <w:rsid w:val="00C54EAF"/>
    <w:rsid w:val="00C7192F"/>
    <w:rsid w:val="00CA0D7D"/>
    <w:rsid w:val="00CC700D"/>
    <w:rsid w:val="00CC74A0"/>
    <w:rsid w:val="00CD1265"/>
    <w:rsid w:val="00CD4D31"/>
    <w:rsid w:val="00CE1B96"/>
    <w:rsid w:val="00CE425E"/>
    <w:rsid w:val="00CF32C5"/>
    <w:rsid w:val="00D07A0B"/>
    <w:rsid w:val="00D15594"/>
    <w:rsid w:val="00D449D4"/>
    <w:rsid w:val="00D4738C"/>
    <w:rsid w:val="00D62FB2"/>
    <w:rsid w:val="00D92D0F"/>
    <w:rsid w:val="00DD2151"/>
    <w:rsid w:val="00DF7537"/>
    <w:rsid w:val="00E16763"/>
    <w:rsid w:val="00E2757D"/>
    <w:rsid w:val="00E43708"/>
    <w:rsid w:val="00E543FC"/>
    <w:rsid w:val="00E61CA2"/>
    <w:rsid w:val="00E62DEB"/>
    <w:rsid w:val="00E72147"/>
    <w:rsid w:val="00E76AA3"/>
    <w:rsid w:val="00E81667"/>
    <w:rsid w:val="00ED6AC3"/>
    <w:rsid w:val="00F031F7"/>
    <w:rsid w:val="00F1022B"/>
    <w:rsid w:val="00F3560B"/>
    <w:rsid w:val="00F37B1B"/>
    <w:rsid w:val="00F65944"/>
    <w:rsid w:val="00F669E4"/>
    <w:rsid w:val="00F75EBC"/>
    <w:rsid w:val="00FA2D44"/>
    <w:rsid w:val="00FB721E"/>
    <w:rsid w:val="00FC03A8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AD4F95-A086-412F-8762-3B53811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F8"/>
  </w:style>
  <w:style w:type="paragraph" w:styleId="1">
    <w:name w:val="heading 1"/>
    <w:basedOn w:val="a"/>
    <w:next w:val="a"/>
    <w:link w:val="10"/>
    <w:qFormat/>
    <w:rsid w:val="003F79DF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7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F7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F79D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F7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7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F79D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D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9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D449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6F1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5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4769"/>
  </w:style>
  <w:style w:type="paragraph" w:styleId="ac">
    <w:name w:val="footer"/>
    <w:basedOn w:val="a"/>
    <w:link w:val="ad"/>
    <w:uiPriority w:val="99"/>
    <w:unhideWhenUsed/>
    <w:rsid w:val="00A5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4769"/>
  </w:style>
  <w:style w:type="paragraph" w:customStyle="1" w:styleId="ConsPlusNormal">
    <w:name w:val="ConsPlusNormal"/>
    <w:rsid w:val="003B7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B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B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A415-AEF2-45E1-B9B9-D0F9F208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cba6</dc:creator>
  <cp:lastModifiedBy>User2</cp:lastModifiedBy>
  <cp:revision>3</cp:revision>
  <cp:lastPrinted>2024-10-24T07:03:00Z</cp:lastPrinted>
  <dcterms:created xsi:type="dcterms:W3CDTF">2024-10-23T09:55:00Z</dcterms:created>
  <dcterms:modified xsi:type="dcterms:W3CDTF">2024-10-24T07:07:00Z</dcterms:modified>
</cp:coreProperties>
</file>